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5B" w:rsidRDefault="000F005B" w:rsidP="000F00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0F005B" w:rsidRDefault="000F005B" w:rsidP="000F00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2C1124">
        <w:rPr>
          <w:rFonts w:ascii="Times New Roman" w:hAnsi="Times New Roman"/>
          <w:sz w:val="28"/>
          <w:szCs w:val="28"/>
        </w:rPr>
        <w:t>АДМИНИСТРАЦИЯ</w:t>
      </w:r>
    </w:p>
    <w:p w:rsidR="000F005B" w:rsidRPr="002C1124" w:rsidRDefault="000F005B" w:rsidP="000F00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2C1124">
        <w:rPr>
          <w:rFonts w:ascii="Times New Roman" w:hAnsi="Times New Roman"/>
          <w:sz w:val="28"/>
          <w:szCs w:val="28"/>
        </w:rPr>
        <w:t>ПОЛОЙ</w:t>
      </w:r>
      <w:r>
        <w:rPr>
          <w:rFonts w:ascii="Times New Roman" w:hAnsi="Times New Roman"/>
          <w:sz w:val="28"/>
          <w:szCs w:val="28"/>
        </w:rPr>
        <w:t>СКОГО СЕЛЬСОВЕТА</w:t>
      </w:r>
      <w:r>
        <w:rPr>
          <w:rFonts w:ascii="Times New Roman" w:hAnsi="Times New Roman"/>
          <w:sz w:val="28"/>
          <w:szCs w:val="28"/>
        </w:rPr>
        <w:br/>
        <w:t xml:space="preserve">          </w:t>
      </w:r>
      <w:r w:rsidRPr="002C1124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</w:t>
      </w:r>
    </w:p>
    <w:p w:rsidR="000F005B" w:rsidRPr="00C2449A" w:rsidRDefault="000F005B" w:rsidP="000F005B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</w:t>
      </w:r>
      <w:r w:rsidRPr="002C1124">
        <w:rPr>
          <w:rFonts w:ascii="Times New Roman" w:hAnsi="Times New Roman"/>
          <w:sz w:val="27"/>
          <w:szCs w:val="27"/>
        </w:rPr>
        <w:t>ПОСТАНОВЛЕНИЕ</w:t>
      </w:r>
    </w:p>
    <w:p w:rsidR="000F005B" w:rsidRDefault="000F005B" w:rsidP="000F005B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30.07.2019</w:t>
      </w:r>
      <w:r w:rsidRPr="002C11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C1124">
        <w:rPr>
          <w:rFonts w:ascii="Times New Roman" w:hAnsi="Times New Roman"/>
          <w:sz w:val="28"/>
          <w:szCs w:val="28"/>
        </w:rPr>
        <w:t xml:space="preserve">с. Полойка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  54</w:t>
      </w:r>
    </w:p>
    <w:p w:rsidR="000F005B" w:rsidRDefault="000F005B" w:rsidP="000F005B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0F005B" w:rsidRDefault="000F005B" w:rsidP="000F005B">
      <w:pPr>
        <w:pStyle w:val="ConsPlusTitle"/>
        <w:tabs>
          <w:tab w:val="left" w:pos="-120"/>
        </w:tabs>
        <w:ind w:right="255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2BD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реестра и схем мест размещения площадок накопления твердых коммунальных отходов, расположенных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Полойского сельсовета Краснозерского района Новосибирской области</w:t>
      </w:r>
    </w:p>
    <w:p w:rsidR="000F005B" w:rsidRPr="003B2BD9" w:rsidRDefault="000F005B" w:rsidP="000F005B">
      <w:pPr>
        <w:pStyle w:val="ConsPlusTitle"/>
        <w:tabs>
          <w:tab w:val="left" w:pos="-120"/>
        </w:tabs>
        <w:ind w:right="255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 изменениями от 24.01.2020 года № 7)</w:t>
      </w:r>
    </w:p>
    <w:p w:rsidR="000F005B" w:rsidRDefault="000F005B" w:rsidP="000F005B">
      <w:pPr>
        <w:pStyle w:val="ConsPlusNormal"/>
        <w:tabs>
          <w:tab w:val="left" w:pos="-120"/>
        </w:tabs>
        <w:jc w:val="both"/>
      </w:pPr>
    </w:p>
    <w:p w:rsidR="000F005B" w:rsidRDefault="000F005B" w:rsidP="000F005B">
      <w:pPr>
        <w:pStyle w:val="ConsPlusNormal"/>
        <w:tabs>
          <w:tab w:val="left" w:pos="-1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06.10.2003 № 131-ФЗ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13.4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24.06.1998 № 89-ФЗ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отходах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обустройства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отходов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утверждённых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постановлением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31.08.2018 № 1039,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F005B" w:rsidRDefault="000F005B" w:rsidP="000F005B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005B" w:rsidRDefault="000F005B" w:rsidP="000F005B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 реестр мест накопления твердых коммунальных отходов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449A">
        <w:rPr>
          <w:rFonts w:ascii="Times New Roman" w:hAnsi="Times New Roman"/>
          <w:sz w:val="28"/>
          <w:szCs w:val="28"/>
        </w:rPr>
        <w:t>Полойс</w:t>
      </w:r>
      <w:r>
        <w:rPr>
          <w:rFonts w:ascii="Times New Roman" w:hAnsi="Times New Roman"/>
          <w:sz w:val="28"/>
          <w:szCs w:val="28"/>
        </w:rPr>
        <w:t>кого</w:t>
      </w:r>
      <w:r w:rsidRPr="00A651CF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, согласно приложению №1.</w:t>
      </w:r>
    </w:p>
    <w:p w:rsidR="000F005B" w:rsidRDefault="000F005B" w:rsidP="000F005B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Утвердить схемы размещения площадок накопления твердых коммунальных отходов на территории Полойского</w:t>
      </w:r>
      <w:r w:rsidRPr="00A651CF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, согласно приложению №2 .</w:t>
      </w:r>
    </w:p>
    <w:p w:rsidR="000F005B" w:rsidRPr="004D1E53" w:rsidRDefault="000F005B" w:rsidP="000F00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Опубликовать данное</w:t>
      </w:r>
      <w:r w:rsidRPr="00A57C39">
        <w:rPr>
          <w:rFonts w:ascii="Times New Roman" w:hAnsi="Times New Roman"/>
          <w:color w:val="000000"/>
          <w:sz w:val="28"/>
          <w:szCs w:val="28"/>
        </w:rPr>
        <w:t xml:space="preserve"> постановление в периодическом печатном издании «Бюллетень органов местного самоуправления </w:t>
      </w:r>
      <w:r>
        <w:rPr>
          <w:rFonts w:ascii="Times New Roman" w:hAnsi="Times New Roman"/>
          <w:sz w:val="28"/>
          <w:szCs w:val="28"/>
        </w:rPr>
        <w:t>Полойского</w:t>
      </w:r>
      <w:r w:rsidRPr="00A57C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A57C39">
        <w:rPr>
          <w:rFonts w:ascii="Times New Roman" w:hAnsi="Times New Roman"/>
          <w:color w:val="000000"/>
          <w:sz w:val="28"/>
          <w:szCs w:val="28"/>
        </w:rPr>
        <w:t xml:space="preserve"> Краснозерского района Новосибирской области»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Полойского</w:t>
      </w:r>
      <w:r w:rsidRPr="00A57C39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4D1E53">
        <w:rPr>
          <w:rFonts w:ascii="Times New Roman" w:hAnsi="Times New Roman"/>
          <w:sz w:val="28"/>
          <w:szCs w:val="28"/>
        </w:rPr>
        <w:t>.</w:t>
      </w:r>
    </w:p>
    <w:p w:rsidR="000F005B" w:rsidRDefault="000F005B" w:rsidP="000F005B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Настоящее постановление вступает в силу с момента опубликования.</w:t>
      </w:r>
    </w:p>
    <w:p w:rsidR="000F005B" w:rsidRPr="002C1124" w:rsidRDefault="000F005B" w:rsidP="000F005B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Контроль исполнения настоящего постановления оставляю за собой.</w:t>
      </w:r>
    </w:p>
    <w:p w:rsidR="000F005B" w:rsidRDefault="000F005B" w:rsidP="000F005B">
      <w:pPr>
        <w:spacing w:after="0" w:line="303" w:lineRule="exact"/>
        <w:rPr>
          <w:rFonts w:ascii="Times New Roman" w:hAnsi="Times New Roman" w:cs="Times New Roman"/>
          <w:sz w:val="28"/>
          <w:szCs w:val="28"/>
        </w:rPr>
      </w:pPr>
    </w:p>
    <w:p w:rsidR="000F005B" w:rsidRPr="005F6538" w:rsidRDefault="000F005B" w:rsidP="000F005B">
      <w:pPr>
        <w:spacing w:after="0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F6538">
        <w:rPr>
          <w:rFonts w:ascii="Times New Roman" w:eastAsia="SimSun" w:hAnsi="Times New Roman" w:cs="Times New Roman"/>
          <w:color w:val="000000"/>
          <w:sz w:val="28"/>
          <w:szCs w:val="28"/>
        </w:rPr>
        <w:t>Глава Полойского сельсовета</w:t>
      </w:r>
    </w:p>
    <w:p w:rsidR="000F005B" w:rsidRPr="005F6538" w:rsidRDefault="000F005B" w:rsidP="000F005B">
      <w:pPr>
        <w:spacing w:after="0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F6538">
        <w:rPr>
          <w:rFonts w:ascii="Times New Roman" w:eastAsia="SimSun" w:hAnsi="Times New Roman" w:cs="Times New Roman"/>
          <w:color w:val="000000"/>
          <w:sz w:val="28"/>
          <w:szCs w:val="28"/>
        </w:rPr>
        <w:t>Краснозерского района</w:t>
      </w:r>
    </w:p>
    <w:p w:rsidR="000F005B" w:rsidRPr="005F6538" w:rsidRDefault="000F005B" w:rsidP="000F005B">
      <w:pPr>
        <w:spacing w:after="0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F6538">
        <w:rPr>
          <w:rFonts w:ascii="Times New Roman" w:eastAsia="SimSun" w:hAnsi="Times New Roman" w:cs="Times New Roman"/>
          <w:color w:val="000000"/>
          <w:sz w:val="28"/>
          <w:szCs w:val="28"/>
        </w:rPr>
        <w:t>Новосибирской области                                                      С.А. Кречетова</w:t>
      </w:r>
    </w:p>
    <w:p w:rsidR="000F005B" w:rsidRPr="005F6538" w:rsidRDefault="000F005B" w:rsidP="000F005B">
      <w:pPr>
        <w:spacing w:after="0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5F6538">
        <w:rPr>
          <w:rFonts w:ascii="Times New Roman" w:eastAsia="SimSun" w:hAnsi="Times New Roman" w:cs="Times New Roman"/>
          <w:color w:val="000000"/>
          <w:sz w:val="24"/>
          <w:szCs w:val="24"/>
        </w:rPr>
        <w:t>Е.В. Ульман</w:t>
      </w:r>
    </w:p>
    <w:p w:rsidR="000F005B" w:rsidRPr="005F6538" w:rsidRDefault="000F005B" w:rsidP="000F005B">
      <w:pPr>
        <w:spacing w:after="0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5F6538">
        <w:rPr>
          <w:rFonts w:ascii="Times New Roman" w:eastAsia="SimSun" w:hAnsi="Times New Roman" w:cs="Times New Roman"/>
          <w:color w:val="000000"/>
          <w:sz w:val="24"/>
          <w:szCs w:val="24"/>
        </w:rPr>
        <w:t>76-223</w:t>
      </w:r>
    </w:p>
    <w:p w:rsidR="000F005B" w:rsidRDefault="000F005B" w:rsidP="000F005B">
      <w:pPr>
        <w:spacing w:after="0" w:line="303" w:lineRule="exact"/>
        <w:rPr>
          <w:rFonts w:ascii="Times New Roman" w:hAnsi="Times New Roman" w:cs="Times New Roman"/>
          <w:sz w:val="28"/>
          <w:szCs w:val="28"/>
        </w:rPr>
        <w:sectPr w:rsidR="000F005B" w:rsidSect="005409FD">
          <w:pgSz w:w="11906" w:h="16838"/>
          <w:pgMar w:top="1134" w:right="1134" w:bottom="1134" w:left="1134" w:header="720" w:footer="720" w:gutter="0"/>
          <w:cols w:space="720"/>
          <w:docGrid w:linePitch="600" w:charSpace="-6145"/>
        </w:sectPr>
      </w:pPr>
    </w:p>
    <w:p w:rsidR="000F005B" w:rsidRDefault="000F005B" w:rsidP="000F005B">
      <w:pPr>
        <w:spacing w:after="0" w:line="303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30506" w:type="dxa"/>
        <w:jc w:val="right"/>
        <w:tblInd w:w="93" w:type="dxa"/>
        <w:tblLook w:val="04A0"/>
      </w:tblPr>
      <w:tblGrid>
        <w:gridCol w:w="15253"/>
        <w:gridCol w:w="5753"/>
        <w:gridCol w:w="9500"/>
      </w:tblGrid>
      <w:tr w:rsidR="000F005B" w:rsidRPr="00E76F80" w:rsidTr="002528E1">
        <w:trPr>
          <w:trHeight w:val="300"/>
          <w:jc w:val="right"/>
        </w:trPr>
        <w:tc>
          <w:tcPr>
            <w:tcW w:w="15253" w:type="dxa"/>
            <w:tcBorders>
              <w:top w:val="nil"/>
              <w:left w:val="nil"/>
              <w:bottom w:val="nil"/>
              <w:right w:val="nil"/>
            </w:tcBorders>
          </w:tcPr>
          <w:p w:rsidR="000F005B" w:rsidRPr="00F95C22" w:rsidRDefault="000F005B" w:rsidP="00252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05B" w:rsidRPr="00F95C22" w:rsidRDefault="000F005B" w:rsidP="00252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05B" w:rsidRPr="00E76F80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0F005B" w:rsidRPr="00E76F80" w:rsidTr="002528E1">
        <w:trPr>
          <w:trHeight w:val="1335"/>
          <w:jc w:val="right"/>
        </w:trPr>
        <w:tc>
          <w:tcPr>
            <w:tcW w:w="15253" w:type="dxa"/>
            <w:tcBorders>
              <w:top w:val="nil"/>
              <w:left w:val="nil"/>
              <w:bottom w:val="nil"/>
              <w:right w:val="nil"/>
            </w:tcBorders>
          </w:tcPr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05B" w:rsidRPr="00E76F80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постановлению</w:t>
            </w:r>
            <w:r w:rsidRPr="00E7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Полойского сельсовета</w:t>
            </w:r>
          </w:p>
          <w:p w:rsidR="000F005B" w:rsidRPr="00E76F80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Краснозерского района Новосибирской области</w:t>
            </w:r>
          </w:p>
          <w:p w:rsidR="000F005B" w:rsidRPr="00E76F80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54 от  30.07.</w:t>
            </w:r>
            <w:r w:rsidRPr="00E7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года</w:t>
            </w:r>
          </w:p>
        </w:tc>
      </w:tr>
      <w:tr w:rsidR="000F005B" w:rsidRPr="00E76F80" w:rsidTr="002528E1">
        <w:trPr>
          <w:trHeight w:val="1335"/>
          <w:jc w:val="right"/>
        </w:trPr>
        <w:tc>
          <w:tcPr>
            <w:tcW w:w="15253" w:type="dxa"/>
            <w:tcBorders>
              <w:top w:val="nil"/>
              <w:left w:val="nil"/>
              <w:bottom w:val="nil"/>
              <w:right w:val="nil"/>
            </w:tcBorders>
          </w:tcPr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005B" w:rsidRPr="00ED4D57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</w:p>
          <w:p w:rsidR="000F005B" w:rsidRPr="00ED4D57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D5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proofErr w:type="spellEnd"/>
            <w:r w:rsidRPr="00ED4D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D4D57">
              <w:rPr>
                <w:rFonts w:ascii="Times New Roman" w:hAnsi="Times New Roman" w:cs="Times New Roman"/>
                <w:sz w:val="28"/>
                <w:szCs w:val="28"/>
              </w:rPr>
              <w:t>площадок</w:t>
            </w:r>
            <w:proofErr w:type="spellEnd"/>
            <w:r w:rsidRPr="00ED4D5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D4D57">
              <w:rPr>
                <w:rFonts w:ascii="Times New Roman" w:hAnsi="Times New Roman" w:cs="Times New Roman"/>
                <w:sz w:val="28"/>
                <w:szCs w:val="28"/>
              </w:rPr>
              <w:t>накопления</w:t>
            </w:r>
            <w:proofErr w:type="spellEnd"/>
            <w:r w:rsidRPr="00ED4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4D57">
              <w:rPr>
                <w:rFonts w:ascii="Times New Roman" w:hAnsi="Times New Roman" w:cs="Times New Roman"/>
                <w:sz w:val="28"/>
                <w:szCs w:val="28"/>
              </w:rPr>
              <w:t>твердых</w:t>
            </w:r>
            <w:proofErr w:type="spellEnd"/>
            <w:r w:rsidRPr="00ED4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4D57">
              <w:rPr>
                <w:rFonts w:ascii="Times New Roman" w:hAnsi="Times New Roman" w:cs="Times New Roman"/>
                <w:sz w:val="28"/>
                <w:szCs w:val="28"/>
              </w:rPr>
              <w:t>коммунальных</w:t>
            </w:r>
            <w:proofErr w:type="spellEnd"/>
            <w:r w:rsidRPr="00ED4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4D57">
              <w:rPr>
                <w:rFonts w:ascii="Times New Roman" w:hAnsi="Times New Roman" w:cs="Times New Roman"/>
                <w:sz w:val="28"/>
                <w:szCs w:val="28"/>
              </w:rPr>
              <w:t>отходов</w:t>
            </w:r>
            <w:proofErr w:type="spellEnd"/>
          </w:p>
          <w:p w:rsidR="000F005B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D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ED4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4D57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Полойского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4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spellEnd"/>
          </w:p>
          <w:p w:rsidR="000F005B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05B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50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3828"/>
              <w:gridCol w:w="2551"/>
              <w:gridCol w:w="2126"/>
              <w:gridCol w:w="2127"/>
              <w:gridCol w:w="2268"/>
              <w:gridCol w:w="2126"/>
            </w:tblGrid>
            <w:tr w:rsidR="000F005B" w:rsidRPr="00C224B6" w:rsidTr="002528E1">
              <w:tc>
                <w:tcPr>
                  <w:tcW w:w="15026" w:type="dxa"/>
                  <w:gridSpan w:val="6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Раздел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1.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Данные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нахождении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мест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площадок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накопления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  <w:vMerge w:val="restart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0" w:name="P124"/>
                  <w:bookmarkEnd w:id="0"/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муниципальное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образование</w:t>
                  </w:r>
                  <w:proofErr w:type="spellEnd"/>
                </w:p>
              </w:tc>
              <w:tc>
                <w:tcPr>
                  <w:tcW w:w="2551" w:type="dxa"/>
                  <w:vMerge w:val="restart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1" w:name="P125"/>
                  <w:bookmarkEnd w:id="1"/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населенный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пункт</w:t>
                  </w:r>
                  <w:proofErr w:type="spellEnd"/>
                </w:p>
              </w:tc>
              <w:tc>
                <w:tcPr>
                  <w:tcW w:w="2126" w:type="dxa"/>
                  <w:vMerge w:val="restart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2" w:name="P126"/>
                  <w:bookmarkEnd w:id="2"/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улица</w:t>
                  </w:r>
                  <w:proofErr w:type="spellEnd"/>
                </w:p>
              </w:tc>
              <w:tc>
                <w:tcPr>
                  <w:tcW w:w="2127" w:type="dxa"/>
                  <w:vMerge w:val="restart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3" w:name="P127"/>
                  <w:bookmarkEnd w:id="3"/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дом</w:t>
                  </w:r>
                  <w:proofErr w:type="spellEnd"/>
                </w:p>
              </w:tc>
              <w:tc>
                <w:tcPr>
                  <w:tcW w:w="4394" w:type="dxa"/>
                  <w:gridSpan w:val="2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4" w:name="P128"/>
                  <w:bookmarkEnd w:id="4"/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координаты</w:t>
                  </w:r>
                  <w:proofErr w:type="spellEnd"/>
                </w:p>
              </w:tc>
            </w:tr>
            <w:tr w:rsidR="000F005B" w:rsidRPr="00C224B6" w:rsidTr="002528E1">
              <w:tc>
                <w:tcPr>
                  <w:tcW w:w="3828" w:type="dxa"/>
                  <w:vMerge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5" w:name="P130"/>
                  <w:bookmarkStart w:id="6" w:name="P131"/>
                  <w:bookmarkEnd w:id="5"/>
                  <w:bookmarkEnd w:id="6"/>
                </w:p>
              </w:tc>
              <w:tc>
                <w:tcPr>
                  <w:tcW w:w="2551" w:type="dxa"/>
                  <w:vMerge/>
                </w:tcPr>
                <w:p w:rsidR="000F005B" w:rsidRPr="00916B8E" w:rsidRDefault="000F005B" w:rsidP="002528E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0F005B" w:rsidRPr="00916B8E" w:rsidRDefault="000F005B" w:rsidP="002528E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</w:tcPr>
                <w:p w:rsidR="000F005B" w:rsidRPr="00916B8E" w:rsidRDefault="000F005B" w:rsidP="002528E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0F005B" w:rsidRPr="00D80648" w:rsidRDefault="000F005B" w:rsidP="002528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Широта (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X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:rsidR="000F005B" w:rsidRPr="00D80648" w:rsidRDefault="000F005B" w:rsidP="002528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Долгота (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Y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Полойское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Советская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54.191739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79.328353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Советская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54.189109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79.326980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Советская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54.195489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79.327023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Советская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54.200484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79.327106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Советская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54.204756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79.327195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Советская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54.205976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79.327989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Советская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54.211611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79.331573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Ленина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54.193300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79.315289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Ленина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54.199755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79.322949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Ленина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54.198698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79.327756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Горького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54.199042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79.318784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Шумихина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54.202852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79.318348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Шумихина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54.204361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79.320515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Шумихина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54.205890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79.322082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Шумихина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54.208149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79.324527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Шумихина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54.209991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79.327080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Шумихина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54.212268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79.328437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Шумихина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54.217578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79.327659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Мира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54.203096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79.324844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Гагарина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54.205335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79.324673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Гагарина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54.207298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79.326582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Садовая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54.190996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79.324137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Садовая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54.191920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79.323321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Садовая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54.194097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79.322141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С. Полойка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Садовая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54.197243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79.323064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Луговой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Краснозерская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54.104196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79.431013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Луговой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Краснозерская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54.095223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79.435143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Луговой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Большевистская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54.095488</w:t>
                  </w: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79.431045</w:t>
                  </w:r>
                </w:p>
              </w:tc>
            </w:tr>
            <w:tr w:rsidR="000F005B" w:rsidRPr="00C224B6" w:rsidTr="002528E1">
              <w:tc>
                <w:tcPr>
                  <w:tcW w:w="382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F005B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837"/>
              <w:tblW w:w="1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991"/>
              <w:gridCol w:w="991"/>
              <w:gridCol w:w="992"/>
              <w:gridCol w:w="1276"/>
              <w:gridCol w:w="1699"/>
              <w:gridCol w:w="1841"/>
              <w:gridCol w:w="1701"/>
              <w:gridCol w:w="1559"/>
              <w:gridCol w:w="1418"/>
              <w:gridCol w:w="1275"/>
              <w:gridCol w:w="1276"/>
            </w:tblGrid>
            <w:tr w:rsidR="000F005B" w:rsidRPr="00C224B6" w:rsidTr="002528E1">
              <w:trPr>
                <w:trHeight w:val="198"/>
              </w:trPr>
              <w:tc>
                <w:tcPr>
                  <w:tcW w:w="13743" w:type="dxa"/>
                  <w:gridSpan w:val="10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Раздел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Данные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технических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характеристиках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мест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площадок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накопления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ТКО</w:t>
                  </w:r>
                </w:p>
              </w:tc>
              <w:tc>
                <w:tcPr>
                  <w:tcW w:w="1276" w:type="dxa"/>
                  <w:vMerge w:val="restart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Суточная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норма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накопления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ТКО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куб.м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.)</w:t>
                  </w:r>
                </w:p>
              </w:tc>
            </w:tr>
            <w:tr w:rsidR="000F005B" w:rsidRPr="00C224B6" w:rsidTr="002528E1">
              <w:trPr>
                <w:trHeight w:val="213"/>
              </w:trPr>
              <w:tc>
                <w:tcPr>
                  <w:tcW w:w="9491" w:type="dxa"/>
                  <w:gridSpan w:val="7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7" w:name="P85"/>
                  <w:bookmarkEnd w:id="7"/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накопление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ТКО</w:t>
                  </w:r>
                  <w:bookmarkStart w:id="8" w:name="P86"/>
                  <w:bookmarkEnd w:id="8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/КГО</w:t>
                  </w:r>
                </w:p>
              </w:tc>
              <w:tc>
                <w:tcPr>
                  <w:tcW w:w="4252" w:type="dxa"/>
                  <w:gridSpan w:val="3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9" w:name="P87"/>
                  <w:bookmarkEnd w:id="9"/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раздельное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накопление</w:t>
                  </w:r>
                  <w:proofErr w:type="spellEnd"/>
                </w:p>
              </w:tc>
              <w:tc>
                <w:tcPr>
                  <w:tcW w:w="1276" w:type="dxa"/>
                  <w:vMerge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F005B" w:rsidRPr="00C224B6" w:rsidTr="002528E1">
              <w:trPr>
                <w:trHeight w:val="1299"/>
              </w:trPr>
              <w:tc>
                <w:tcPr>
                  <w:tcW w:w="991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тип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площадки</w:t>
                  </w:r>
                  <w:proofErr w:type="spellEnd"/>
                </w:p>
              </w:tc>
              <w:tc>
                <w:tcPr>
                  <w:tcW w:w="99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тип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отходов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площадь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тип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покрытия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площадки</w:t>
                  </w:r>
                  <w:proofErr w:type="spellEnd"/>
                </w:p>
              </w:tc>
              <w:tc>
                <w:tcPr>
                  <w:tcW w:w="1699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10" w:name="P88"/>
                  <w:bookmarkEnd w:id="10"/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</w:t>
                  </w:r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оличество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размещенных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контейнеров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бункеров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штук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4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суммарный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размещенных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контейнеров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бункеров</w:t>
                  </w:r>
                  <w:proofErr w:type="spellEnd"/>
                </w:p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куб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 м)</w:t>
                  </w:r>
                  <w:bookmarkStart w:id="11" w:name="P90"/>
                  <w:bookmarkStart w:id="12" w:name="P91"/>
                  <w:bookmarkEnd w:id="11"/>
                  <w:bookmarkEnd w:id="12"/>
                </w:p>
              </w:tc>
              <w:tc>
                <w:tcPr>
                  <w:tcW w:w="1701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13" w:name="P92"/>
                  <w:bookmarkEnd w:id="13"/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параметры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отсека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КГО</w:t>
                  </w:r>
                  <w:bookmarkStart w:id="14" w:name="P93"/>
                  <w:bookmarkStart w:id="15" w:name="P94"/>
                  <w:bookmarkStart w:id="16" w:name="P95"/>
                  <w:bookmarkStart w:id="17" w:name="P96"/>
                  <w:bookmarkEnd w:id="14"/>
                  <w:bookmarkEnd w:id="15"/>
                  <w:bookmarkEnd w:id="16"/>
                  <w:bookmarkEnd w:id="17"/>
                </w:p>
              </w:tc>
              <w:tc>
                <w:tcPr>
                  <w:tcW w:w="1559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18" w:name="P97"/>
                  <w:bookmarkEnd w:id="18"/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размещенных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контейнеров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раздельным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накоплением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ТКО (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штук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19" w:name="P98"/>
                  <w:bookmarkEnd w:id="19"/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размещенных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контейнеров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куб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 м)</w:t>
                  </w:r>
                  <w:bookmarkStart w:id="20" w:name="P99"/>
                  <w:bookmarkStart w:id="21" w:name="P100"/>
                  <w:bookmarkEnd w:id="20"/>
                  <w:bookmarkEnd w:id="21"/>
                </w:p>
              </w:tc>
              <w:tc>
                <w:tcPr>
                  <w:tcW w:w="1275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22" w:name="P101"/>
                  <w:bookmarkEnd w:id="22"/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группы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отходов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для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раздельного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накопления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  <w:bookmarkStart w:id="23" w:name="P103"/>
                  <w:bookmarkEnd w:id="23"/>
                </w:p>
              </w:tc>
              <w:tc>
                <w:tcPr>
                  <w:tcW w:w="1276" w:type="dxa"/>
                  <w:vMerge/>
                </w:tcPr>
                <w:p w:rsidR="000F005B" w:rsidRPr="002876B9" w:rsidRDefault="000F005B" w:rsidP="002528E1">
                  <w:pPr>
                    <w:pStyle w:val="ConsPlusNormal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F005B" w:rsidRPr="00C224B6" w:rsidTr="002528E1">
              <w:trPr>
                <w:trHeight w:val="198"/>
              </w:trPr>
              <w:tc>
                <w:tcPr>
                  <w:tcW w:w="991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91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99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841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18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275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276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</w:tr>
          </w:tbl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24" w:name="P53"/>
            <w:bookmarkEnd w:id="24"/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tbl>
            <w:tblPr>
              <w:tblpPr w:leftFromText="180" w:rightFromText="180" w:vertAnchor="text" w:horzAnchor="margin" w:tblpY="-30"/>
              <w:tblW w:w="150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2405"/>
              <w:gridCol w:w="2976"/>
              <w:gridCol w:w="2978"/>
              <w:gridCol w:w="2977"/>
              <w:gridCol w:w="3685"/>
            </w:tblGrid>
            <w:tr w:rsidR="000F005B" w:rsidRPr="00C224B6" w:rsidTr="002528E1">
              <w:trPr>
                <w:trHeight w:val="207"/>
              </w:trPr>
              <w:tc>
                <w:tcPr>
                  <w:tcW w:w="15021" w:type="dxa"/>
                  <w:gridSpan w:val="5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Раздел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Данные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собственниках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мест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площадок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накопления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ТКО</w:t>
                  </w:r>
                </w:p>
              </w:tc>
              <w:bookmarkStart w:id="25" w:name="P55"/>
              <w:bookmarkEnd w:id="25"/>
            </w:tr>
            <w:tr w:rsidR="000F005B" w:rsidRPr="00C224B6" w:rsidTr="002528E1">
              <w:tc>
                <w:tcPr>
                  <w:tcW w:w="2405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полное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наименование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юридических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), Ф.И.О.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физических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предпринимателей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976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основной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государственный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регистрационный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номер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(ОГРН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юридических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, ОГРНИП –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предпринимателей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8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серия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</w:t>
                  </w:r>
                  <w:r w:rsidRPr="0068227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омер</w:t>
                  </w:r>
                  <w:proofErr w:type="spellEnd"/>
                  <w:r w:rsidRPr="0068227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68227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дата</w:t>
                  </w:r>
                  <w:proofErr w:type="spellEnd"/>
                  <w:r w:rsidRPr="0068227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8227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выдачи</w:t>
                  </w:r>
                  <w:proofErr w:type="spellEnd"/>
                  <w:r w:rsidRPr="0068227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8227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паспорта</w:t>
                  </w:r>
                  <w:proofErr w:type="spellEnd"/>
                  <w:r w:rsidRPr="0068227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8227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или</w:t>
                  </w:r>
                  <w:proofErr w:type="spellEnd"/>
                  <w:r w:rsidRPr="0068227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8227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иного</w:t>
                  </w:r>
                  <w:proofErr w:type="spellEnd"/>
                  <w:r w:rsidRPr="0068227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8227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документа</w:t>
                  </w:r>
                  <w:proofErr w:type="spellEnd"/>
                  <w:r w:rsidRPr="0068227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68227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удостоверяющего</w:t>
                  </w:r>
                  <w:proofErr w:type="spellEnd"/>
                  <w:r w:rsidRPr="0068227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8227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личность</w:t>
                  </w:r>
                  <w:proofErr w:type="spellEnd"/>
                  <w:r w:rsidRPr="0068227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в </w:t>
                  </w:r>
                  <w:proofErr w:type="spellStart"/>
                  <w:r w:rsidRPr="0068227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соответствии</w:t>
                  </w:r>
                  <w:proofErr w:type="spellEnd"/>
                  <w:r w:rsidRPr="0068227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 </w:t>
                  </w:r>
                  <w:proofErr w:type="spellStart"/>
                  <w:r w:rsidRPr="0068227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законод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ательством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Российской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Федерации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26" w:name="P62"/>
                  <w:bookmarkEnd w:id="26"/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контактный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телефон</w:t>
                  </w:r>
                  <w:proofErr w:type="spellEnd"/>
                </w:p>
              </w:tc>
              <w:tc>
                <w:tcPr>
                  <w:tcW w:w="3685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адрес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фактический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юридических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регистрации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месту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жительства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предпринимателей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физических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0F005B" w:rsidRPr="00C224B6" w:rsidTr="002528E1">
              <w:tc>
                <w:tcPr>
                  <w:tcW w:w="2405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976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978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977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685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</w:tr>
          </w:tbl>
          <w:p w:rsidR="000F005B" w:rsidRDefault="000F005B" w:rsidP="002528E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tbl>
            <w:tblPr>
              <w:tblpPr w:leftFromText="180" w:rightFromText="180" w:vertAnchor="text" w:horzAnchor="margin" w:tblpY="792"/>
              <w:tblW w:w="150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1600"/>
              <w:gridCol w:w="2941"/>
              <w:gridCol w:w="2684"/>
              <w:gridCol w:w="3095"/>
              <w:gridCol w:w="2291"/>
              <w:gridCol w:w="2410"/>
            </w:tblGrid>
            <w:tr w:rsidR="000F005B" w:rsidRPr="00916B8E" w:rsidTr="002528E1">
              <w:trPr>
                <w:trHeight w:val="182"/>
              </w:trPr>
              <w:tc>
                <w:tcPr>
                  <w:tcW w:w="15021" w:type="dxa"/>
                  <w:gridSpan w:val="6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Раздел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Данные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источниках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образования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ТКО,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которые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складируются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в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местах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площадках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накопления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ТКО</w:t>
                  </w:r>
                </w:p>
              </w:tc>
            </w:tr>
            <w:tr w:rsidR="000F005B" w:rsidRPr="00916B8E" w:rsidTr="002528E1">
              <w:trPr>
                <w:trHeight w:val="182"/>
              </w:trPr>
              <w:tc>
                <w:tcPr>
                  <w:tcW w:w="10320" w:type="dxa"/>
                  <w:gridSpan w:val="4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27" w:name="P144"/>
                  <w:bookmarkEnd w:id="27"/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юридические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лица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предприниматели</w:t>
                  </w:r>
                  <w:proofErr w:type="spellEnd"/>
                </w:p>
              </w:tc>
              <w:tc>
                <w:tcPr>
                  <w:tcW w:w="4701" w:type="dxa"/>
                  <w:gridSpan w:val="2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28" w:name="P145"/>
                  <w:bookmarkEnd w:id="28"/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физические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лица</w:t>
                  </w:r>
                  <w:proofErr w:type="spellEnd"/>
                </w:p>
              </w:tc>
            </w:tr>
            <w:tr w:rsidR="000F005B" w:rsidRPr="00916B8E" w:rsidTr="002528E1">
              <w:trPr>
                <w:trHeight w:val="1148"/>
              </w:trPr>
              <w:tc>
                <w:tcPr>
                  <w:tcW w:w="1600" w:type="dxa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29" w:name="P146"/>
                  <w:bookmarkEnd w:id="29"/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объекте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капитального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строительства</w:t>
                  </w:r>
                  <w:proofErr w:type="spellEnd"/>
                </w:p>
              </w:tc>
              <w:tc>
                <w:tcPr>
                  <w:tcW w:w="294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наименование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улицы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номер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дома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или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кадастровый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номер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земельного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участка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684" w:type="dxa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30" w:name="P147"/>
                  <w:bookmarkEnd w:id="30"/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полное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наименование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юридических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), Ф.И.О.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предпринимателей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095" w:type="dxa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31" w:name="P148"/>
                  <w:bookmarkEnd w:id="31"/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основной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государственный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регистрационный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номер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(ОГРН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юридических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, ОГРНИП –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предпринимателей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32" w:name="P149"/>
                  <w:bookmarkStart w:id="33" w:name="P150"/>
                  <w:bookmarkEnd w:id="32"/>
                  <w:bookmarkEnd w:id="33"/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объекте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капитального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строительства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34" w:name="P151"/>
                  <w:bookmarkEnd w:id="34"/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наименование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улицы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номер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дома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или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кадастровый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номер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земельного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участка</w:t>
                  </w:r>
                  <w:proofErr w:type="spellEnd"/>
                  <w:r w:rsidRPr="00916B8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0F005B" w:rsidRPr="00916B8E" w:rsidTr="002528E1">
              <w:trPr>
                <w:trHeight w:val="182"/>
              </w:trPr>
              <w:tc>
                <w:tcPr>
                  <w:tcW w:w="1600" w:type="dxa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941" w:type="dxa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684" w:type="dxa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095" w:type="dxa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291" w:type="dxa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410" w:type="dxa"/>
                </w:tcPr>
                <w:p w:rsidR="000F005B" w:rsidRPr="00916B8E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</w:tr>
          </w:tbl>
          <w:p w:rsidR="000F005B" w:rsidRDefault="000F005B" w:rsidP="002528E1">
            <w:pPr>
              <w:pStyle w:val="ConsPlusNormal"/>
              <w:jc w:val="right"/>
              <w:outlineLvl w:val="2"/>
              <w:rPr>
                <w:color w:val="000000"/>
              </w:rPr>
            </w:pPr>
          </w:p>
          <w:p w:rsidR="000F005B" w:rsidRDefault="000F005B" w:rsidP="002528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F005B" w:rsidRPr="00C224B6" w:rsidRDefault="000F005B" w:rsidP="002528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Примененные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сокращения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:</w:t>
            </w:r>
          </w:p>
          <w:p w:rsidR="000F005B" w:rsidRPr="00C224B6" w:rsidRDefault="000F005B" w:rsidP="002528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ТКО -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твердые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коммунальные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отходы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  <w:p w:rsidR="000F005B" w:rsidRDefault="000F005B" w:rsidP="002528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КГО -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крупногабаритные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отходы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  <w:p w:rsidR="000F005B" w:rsidRPr="00C224B6" w:rsidRDefault="000F005B" w:rsidP="002528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*</w:t>
            </w:r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соответствии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с </w:t>
            </w:r>
            <w:hyperlink r:id="rId4" w:history="1">
              <w:proofErr w:type="spellStart"/>
              <w:r w:rsidRPr="00C224B6">
                <w:rPr>
                  <w:rFonts w:ascii="Times New Roman" w:hAnsi="Times New Roman" w:cs="Times New Roman"/>
                  <w:color w:val="000000"/>
                  <w:sz w:val="28"/>
                </w:rPr>
                <w:t>пунктом</w:t>
              </w:r>
              <w:proofErr w:type="spellEnd"/>
              <w:r w:rsidRPr="00C224B6">
                <w:rPr>
                  <w:rFonts w:ascii="Times New Roman" w:hAnsi="Times New Roman" w:cs="Times New Roman"/>
                  <w:color w:val="000000"/>
                  <w:sz w:val="28"/>
                </w:rPr>
                <w:t xml:space="preserve"> 16</w:t>
              </w:r>
            </w:hyperlink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Правил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обустройства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мест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площадок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)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накопления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твердых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коммунальных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отходов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и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ведения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их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реестра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утвержденных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Постановлением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Правительства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Российской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Федерации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от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31.08.2018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№</w:t>
            </w:r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1039, к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реестру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мест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площадок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)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накопления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твердых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коммунальных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отходов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прилагается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схема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размещения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мест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площадок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)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накопления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твердых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коммунальных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отходов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  <w:p w:rsidR="000F005B" w:rsidRPr="00AC428B" w:rsidRDefault="000F005B" w:rsidP="002528E1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Схема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размещения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мест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площадок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)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накопления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твердых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коммунальных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отходов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должна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содержать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данные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о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нахождении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мест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площадок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)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накопления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твердых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коммунальных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отходов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на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карте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соответствующего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муниципального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образования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>масштаба</w:t>
            </w:r>
            <w:proofErr w:type="spellEnd"/>
            <w:r w:rsidRPr="00C224B6">
              <w:rPr>
                <w:rFonts w:ascii="Times New Roman" w:hAnsi="Times New Roman" w:cs="Times New Roman"/>
                <w:color w:val="000000"/>
                <w:sz w:val="28"/>
              </w:rPr>
              <w:t xml:space="preserve"> 1:2000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05B" w:rsidRPr="00E76F80" w:rsidTr="002528E1">
        <w:trPr>
          <w:trHeight w:val="1335"/>
          <w:jc w:val="right"/>
        </w:trPr>
        <w:tc>
          <w:tcPr>
            <w:tcW w:w="15253" w:type="dxa"/>
            <w:tcBorders>
              <w:top w:val="nil"/>
              <w:left w:val="nil"/>
              <w:bottom w:val="nil"/>
              <w:right w:val="nil"/>
            </w:tcBorders>
          </w:tcPr>
          <w:p w:rsidR="000F005B" w:rsidRDefault="000F005B" w:rsidP="00252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page" w:tblpX="629" w:tblpY="-247"/>
              <w:tblW w:w="1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991"/>
              <w:gridCol w:w="991"/>
              <w:gridCol w:w="992"/>
              <w:gridCol w:w="1276"/>
              <w:gridCol w:w="1699"/>
              <w:gridCol w:w="1841"/>
              <w:gridCol w:w="1701"/>
              <w:gridCol w:w="1559"/>
              <w:gridCol w:w="1418"/>
              <w:gridCol w:w="1275"/>
              <w:gridCol w:w="1276"/>
            </w:tblGrid>
            <w:tr w:rsidR="000F005B" w:rsidRPr="002876B9" w:rsidTr="002528E1">
              <w:trPr>
                <w:trHeight w:val="198"/>
              </w:trPr>
              <w:tc>
                <w:tcPr>
                  <w:tcW w:w="13743" w:type="dxa"/>
                  <w:gridSpan w:val="10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Раздел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Данные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технических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характеристиках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мест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площадок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накопления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ТКО</w:t>
                  </w:r>
                </w:p>
              </w:tc>
              <w:tc>
                <w:tcPr>
                  <w:tcW w:w="1276" w:type="dxa"/>
                  <w:vMerge w:val="restart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Суточная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норма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накопления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ТКО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куб.м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.)</w:t>
                  </w:r>
                </w:p>
              </w:tc>
            </w:tr>
            <w:tr w:rsidR="000F005B" w:rsidRPr="002876B9" w:rsidTr="002528E1">
              <w:trPr>
                <w:trHeight w:val="213"/>
              </w:trPr>
              <w:tc>
                <w:tcPr>
                  <w:tcW w:w="9491" w:type="dxa"/>
                  <w:gridSpan w:val="7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накопление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ТКО/КГО</w:t>
                  </w:r>
                </w:p>
              </w:tc>
              <w:tc>
                <w:tcPr>
                  <w:tcW w:w="4252" w:type="dxa"/>
                  <w:gridSpan w:val="3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раздельное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накопление</w:t>
                  </w:r>
                  <w:proofErr w:type="spellEnd"/>
                </w:p>
              </w:tc>
              <w:tc>
                <w:tcPr>
                  <w:tcW w:w="1276" w:type="dxa"/>
                  <w:vMerge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F005B" w:rsidRPr="002876B9" w:rsidTr="002528E1">
              <w:trPr>
                <w:trHeight w:val="1299"/>
              </w:trPr>
              <w:tc>
                <w:tcPr>
                  <w:tcW w:w="991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тип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площадки</w:t>
                  </w:r>
                  <w:proofErr w:type="spellEnd"/>
                </w:p>
              </w:tc>
              <w:tc>
                <w:tcPr>
                  <w:tcW w:w="99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тип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отходов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площадь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тип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покрытия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площадки</w:t>
                  </w:r>
                  <w:proofErr w:type="spellEnd"/>
                </w:p>
              </w:tc>
              <w:tc>
                <w:tcPr>
                  <w:tcW w:w="1699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</w:t>
                  </w:r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оличество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размещенных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контейнеров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бункеров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штук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41" w:type="dxa"/>
                </w:tcPr>
                <w:p w:rsidR="000F005B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суммарный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размещенных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контейнеров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бункеров</w:t>
                  </w:r>
                  <w:proofErr w:type="spellEnd"/>
                </w:p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куб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 м)</w:t>
                  </w:r>
                </w:p>
              </w:tc>
              <w:tc>
                <w:tcPr>
                  <w:tcW w:w="1701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параметры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отсека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КГО</w:t>
                  </w:r>
                </w:p>
              </w:tc>
              <w:tc>
                <w:tcPr>
                  <w:tcW w:w="1559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размещенных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контейнеров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раздельным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накоплением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ТКО (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штук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размещенных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контейнеров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куб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 м)</w:t>
                  </w:r>
                </w:p>
              </w:tc>
              <w:tc>
                <w:tcPr>
                  <w:tcW w:w="1275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группы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отходов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для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раздельного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накопления</w:t>
                  </w:r>
                  <w:proofErr w:type="spellEnd"/>
                  <w:r w:rsidRPr="002876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76" w:type="dxa"/>
                  <w:vMerge/>
                </w:tcPr>
                <w:p w:rsidR="000F005B" w:rsidRPr="002876B9" w:rsidRDefault="000F005B" w:rsidP="002528E1">
                  <w:pPr>
                    <w:pStyle w:val="ConsPlusNormal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F005B" w:rsidRPr="002876B9" w:rsidTr="002528E1">
              <w:trPr>
                <w:trHeight w:val="198"/>
              </w:trPr>
              <w:tc>
                <w:tcPr>
                  <w:tcW w:w="991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991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99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841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18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275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276" w:type="dxa"/>
                </w:tcPr>
                <w:p w:rsidR="000F005B" w:rsidRPr="002876B9" w:rsidRDefault="000F005B" w:rsidP="002528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</w:tr>
          </w:tbl>
          <w:p w:rsidR="000F005B" w:rsidRDefault="000F005B" w:rsidP="0025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005B" w:rsidRDefault="000F005B" w:rsidP="000F005B">
      <w:pPr>
        <w:tabs>
          <w:tab w:val="left" w:pos="-1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30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405"/>
        <w:gridCol w:w="2976"/>
        <w:gridCol w:w="2978"/>
        <w:gridCol w:w="2977"/>
        <w:gridCol w:w="3685"/>
      </w:tblGrid>
      <w:tr w:rsidR="000F005B" w:rsidRPr="002876B9" w:rsidTr="002528E1">
        <w:trPr>
          <w:trHeight w:val="456"/>
        </w:trPr>
        <w:tc>
          <w:tcPr>
            <w:tcW w:w="15021" w:type="dxa"/>
            <w:gridSpan w:val="5"/>
          </w:tcPr>
          <w:p w:rsidR="000F005B" w:rsidRPr="002876B9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  <w:proofErr w:type="spellEnd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Данные</w:t>
            </w:r>
            <w:proofErr w:type="spellEnd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собственниках</w:t>
            </w:r>
            <w:proofErr w:type="spellEnd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proofErr w:type="spellEnd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площадок</w:t>
            </w:r>
            <w:proofErr w:type="spellEnd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накопления</w:t>
            </w:r>
            <w:proofErr w:type="spellEnd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ТКО</w:t>
            </w:r>
          </w:p>
        </w:tc>
      </w:tr>
      <w:tr w:rsidR="000F005B" w:rsidTr="002528E1">
        <w:tc>
          <w:tcPr>
            <w:tcW w:w="2405" w:type="dxa"/>
          </w:tcPr>
          <w:p w:rsidR="000F005B" w:rsidRPr="002876B9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Ф.И.О.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:rsidR="000F005B" w:rsidRPr="002876B9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основной</w:t>
            </w:r>
            <w:proofErr w:type="spellEnd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proofErr w:type="spellEnd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регистрационный</w:t>
            </w:r>
            <w:proofErr w:type="spellEnd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</w:t>
            </w:r>
            <w:proofErr w:type="spellEnd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(ОГРН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ОГРНИП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proofErr w:type="spellEnd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8" w:type="dxa"/>
          </w:tcPr>
          <w:p w:rsidR="000F005B" w:rsidRPr="002876B9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омер</w:t>
            </w:r>
            <w:proofErr w:type="spellEnd"/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</w:t>
            </w:r>
            <w:proofErr w:type="spellEnd"/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выдачи</w:t>
            </w:r>
            <w:proofErr w:type="spellEnd"/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proofErr w:type="spellEnd"/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proofErr w:type="spellEnd"/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proofErr w:type="spellEnd"/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proofErr w:type="spellEnd"/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proofErr w:type="spellEnd"/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proofErr w:type="spellEnd"/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proofErr w:type="spellEnd"/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ательством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proofErr w:type="spellEnd"/>
          </w:p>
        </w:tc>
        <w:tc>
          <w:tcPr>
            <w:tcW w:w="2977" w:type="dxa"/>
          </w:tcPr>
          <w:p w:rsidR="000F005B" w:rsidRPr="002876B9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контактный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3685" w:type="dxa"/>
          </w:tcPr>
          <w:p w:rsidR="000F005B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0F005B" w:rsidTr="002528E1">
        <w:tc>
          <w:tcPr>
            <w:tcW w:w="2405" w:type="dxa"/>
          </w:tcPr>
          <w:p w:rsidR="000F005B" w:rsidRPr="002876B9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6" w:type="dxa"/>
          </w:tcPr>
          <w:p w:rsidR="000F005B" w:rsidRPr="002876B9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8" w:type="dxa"/>
          </w:tcPr>
          <w:p w:rsidR="000F005B" w:rsidRPr="002876B9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7" w:type="dxa"/>
          </w:tcPr>
          <w:p w:rsidR="000F005B" w:rsidRPr="002876B9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5" w:type="dxa"/>
          </w:tcPr>
          <w:p w:rsidR="000F005B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</w:tbl>
    <w:tbl>
      <w:tblPr>
        <w:tblpPr w:leftFromText="180" w:rightFromText="180" w:vertAnchor="text" w:horzAnchor="margin" w:tblpY="79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600"/>
        <w:gridCol w:w="2941"/>
        <w:gridCol w:w="2684"/>
        <w:gridCol w:w="3095"/>
        <w:gridCol w:w="2291"/>
        <w:gridCol w:w="2410"/>
      </w:tblGrid>
      <w:tr w:rsidR="000F005B" w:rsidRPr="00916B8E" w:rsidTr="002528E1">
        <w:trPr>
          <w:trHeight w:val="182"/>
        </w:trPr>
        <w:tc>
          <w:tcPr>
            <w:tcW w:w="15021" w:type="dxa"/>
            <w:gridSpan w:val="6"/>
          </w:tcPr>
          <w:p w:rsidR="000F005B" w:rsidRPr="00916B8E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Данные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источниках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ТКО,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которые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складируются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местах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площадках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накопления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ТКО</w:t>
            </w:r>
          </w:p>
        </w:tc>
      </w:tr>
      <w:tr w:rsidR="000F005B" w:rsidRPr="00916B8E" w:rsidTr="002528E1">
        <w:trPr>
          <w:trHeight w:val="182"/>
        </w:trPr>
        <w:tc>
          <w:tcPr>
            <w:tcW w:w="10320" w:type="dxa"/>
            <w:gridSpan w:val="4"/>
          </w:tcPr>
          <w:p w:rsidR="000F005B" w:rsidRPr="00916B8E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юридические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индивидуальные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предприниматели</w:t>
            </w:r>
            <w:proofErr w:type="spellEnd"/>
          </w:p>
        </w:tc>
        <w:tc>
          <w:tcPr>
            <w:tcW w:w="4701" w:type="dxa"/>
            <w:gridSpan w:val="2"/>
          </w:tcPr>
          <w:p w:rsidR="000F005B" w:rsidRPr="00916B8E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физические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proofErr w:type="spellEnd"/>
          </w:p>
        </w:tc>
      </w:tr>
      <w:tr w:rsidR="000F005B" w:rsidRPr="00916B8E" w:rsidTr="002528E1">
        <w:trPr>
          <w:trHeight w:val="1148"/>
        </w:trPr>
        <w:tc>
          <w:tcPr>
            <w:tcW w:w="1600" w:type="dxa"/>
          </w:tcPr>
          <w:p w:rsidR="000F005B" w:rsidRPr="00916B8E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строительства</w:t>
            </w:r>
            <w:proofErr w:type="spellEnd"/>
          </w:p>
        </w:tc>
        <w:tc>
          <w:tcPr>
            <w:tcW w:w="2941" w:type="dxa"/>
          </w:tcPr>
          <w:p w:rsidR="000F005B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улицы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дома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F005B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земельного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участка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84" w:type="dxa"/>
          </w:tcPr>
          <w:p w:rsidR="000F005B" w:rsidRPr="00916B8E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Ф.И.О.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95" w:type="dxa"/>
          </w:tcPr>
          <w:p w:rsidR="000F005B" w:rsidRPr="00916B8E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основной</w:t>
            </w:r>
            <w:proofErr w:type="spellEnd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proofErr w:type="spellEnd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регистрационный</w:t>
            </w:r>
            <w:proofErr w:type="spellEnd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</w:t>
            </w:r>
            <w:proofErr w:type="spellEnd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(ОГРН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ОГРНИП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proofErr w:type="spellEnd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91" w:type="dxa"/>
          </w:tcPr>
          <w:p w:rsidR="000F005B" w:rsidRPr="00916B8E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строительства</w:t>
            </w:r>
            <w:proofErr w:type="spellEnd"/>
          </w:p>
        </w:tc>
        <w:tc>
          <w:tcPr>
            <w:tcW w:w="2410" w:type="dxa"/>
          </w:tcPr>
          <w:p w:rsidR="000F005B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улицы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дома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F005B" w:rsidRPr="00916B8E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земельного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участка</w:t>
            </w:r>
            <w:proofErr w:type="spellEnd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0F005B" w:rsidRPr="00916B8E" w:rsidTr="002528E1">
        <w:trPr>
          <w:trHeight w:val="182"/>
        </w:trPr>
        <w:tc>
          <w:tcPr>
            <w:tcW w:w="1600" w:type="dxa"/>
          </w:tcPr>
          <w:p w:rsidR="000F005B" w:rsidRPr="00916B8E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41" w:type="dxa"/>
          </w:tcPr>
          <w:p w:rsidR="000F005B" w:rsidRPr="00916B8E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84" w:type="dxa"/>
          </w:tcPr>
          <w:p w:rsidR="000F005B" w:rsidRPr="00916B8E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95" w:type="dxa"/>
          </w:tcPr>
          <w:p w:rsidR="000F005B" w:rsidRPr="00916B8E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91" w:type="dxa"/>
          </w:tcPr>
          <w:p w:rsidR="000F005B" w:rsidRPr="00916B8E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</w:tcPr>
          <w:p w:rsidR="000F005B" w:rsidRPr="00916B8E" w:rsidRDefault="000F005B" w:rsidP="00252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</w:tbl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  <w:sectPr w:rsidR="000F005B" w:rsidSect="000F00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  <w:r w:rsidRPr="000F005B">
        <w:drawing>
          <wp:inline distT="0" distB="0" distL="0" distR="0">
            <wp:extent cx="5940425" cy="3596877"/>
            <wp:effectExtent l="19050" t="0" r="3175" b="0"/>
            <wp:docPr id="12" name="Рисунок 6" descr="C:\Users\User\Desktop\схема Т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хема ТК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  <w:r w:rsidRPr="000F005B">
        <w:drawing>
          <wp:inline distT="0" distB="0" distL="0" distR="0">
            <wp:extent cx="5940425" cy="3610136"/>
            <wp:effectExtent l="19050" t="0" r="3175" b="0"/>
            <wp:docPr id="13" name="Рисунок 7" descr="C:\Users\User\Downloads\Луг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Лугов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p w:rsidR="000F005B" w:rsidRDefault="000F005B" w:rsidP="00B473EE">
      <w:pPr>
        <w:pStyle w:val="a4"/>
        <w:spacing w:after="0"/>
        <w:jc w:val="right"/>
      </w:pPr>
    </w:p>
    <w:sectPr w:rsidR="000F005B" w:rsidSect="00E5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C5F"/>
    <w:rsid w:val="000F005B"/>
    <w:rsid w:val="003B219A"/>
    <w:rsid w:val="00531FE0"/>
    <w:rsid w:val="005D30F4"/>
    <w:rsid w:val="00830D6A"/>
    <w:rsid w:val="008F21AE"/>
    <w:rsid w:val="00A3305C"/>
    <w:rsid w:val="00B473EE"/>
    <w:rsid w:val="00E52C80"/>
    <w:rsid w:val="00F4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F43C5F"/>
  </w:style>
  <w:style w:type="character" w:customStyle="1" w:styleId="1">
    <w:name w:val="Основной шрифт абзаца1"/>
    <w:rsid w:val="00F43C5F"/>
  </w:style>
  <w:style w:type="character" w:styleId="a3">
    <w:name w:val="Strong"/>
    <w:qFormat/>
    <w:rsid w:val="00F43C5F"/>
    <w:rPr>
      <w:b/>
      <w:bCs/>
    </w:rPr>
  </w:style>
  <w:style w:type="paragraph" w:styleId="a4">
    <w:name w:val="Body Text"/>
    <w:basedOn w:val="a"/>
    <w:link w:val="a5"/>
    <w:rsid w:val="00F43C5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43C5F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rtecenter1">
    <w:name w:val="rtecenter1"/>
    <w:basedOn w:val="a"/>
    <w:rsid w:val="00A3305C"/>
    <w:pPr>
      <w:spacing w:after="31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1">
    <w:name w:val="rtejustify1"/>
    <w:basedOn w:val="a"/>
    <w:rsid w:val="00A3305C"/>
    <w:pPr>
      <w:spacing w:after="31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B473EE"/>
    <w:rPr>
      <w:color w:val="000080"/>
      <w:u w:val="single"/>
    </w:rPr>
  </w:style>
  <w:style w:type="paragraph" w:customStyle="1" w:styleId="a7">
    <w:name w:val="Содержимое таблицы"/>
    <w:basedOn w:val="a"/>
    <w:rsid w:val="00B473E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473E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4"/>
      <w:szCs w:val="24"/>
      <w:lang w:val="de-DE" w:eastAsia="fa-IR" w:bidi="fa-IR"/>
    </w:rPr>
  </w:style>
  <w:style w:type="character" w:customStyle="1" w:styleId="ConsPlusNormal0">
    <w:name w:val="ConsPlusNormal Знак"/>
    <w:link w:val="ConsPlusNormal"/>
    <w:locked/>
    <w:rsid w:val="00B473EE"/>
    <w:rPr>
      <w:rFonts w:ascii="Arial" w:eastAsia="Arial" w:hAnsi="Arial" w:cs="Arial"/>
      <w:kern w:val="1"/>
      <w:sz w:val="24"/>
      <w:szCs w:val="24"/>
      <w:lang w:val="de-DE" w:eastAsia="fa-IR" w:bidi="fa-IR"/>
    </w:rPr>
  </w:style>
  <w:style w:type="paragraph" w:styleId="a8">
    <w:name w:val="Balloon Text"/>
    <w:basedOn w:val="a"/>
    <w:link w:val="a9"/>
    <w:uiPriority w:val="99"/>
    <w:semiHidden/>
    <w:unhideWhenUsed/>
    <w:rsid w:val="000F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05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F0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39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2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AD8E0C537AE1A8B6BCED35F91E48528EE8D0D8D0F5546C293783B143629B1850A9C67D84BDAD6BBEF40AFDEEF6B2FAD38B0FB4599A17BCBAj8M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1261</Words>
  <Characters>7192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2020-01-28T05:34:00Z</dcterms:created>
  <dcterms:modified xsi:type="dcterms:W3CDTF">2020-01-31T05:46:00Z</dcterms:modified>
</cp:coreProperties>
</file>